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A275" w14:textId="77777777" w:rsidR="006B46DD" w:rsidRPr="00CC651F" w:rsidRDefault="006B46DD" w:rsidP="00D03E53">
      <w:pPr>
        <w:ind w:left="0"/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14:paraId="049F35D4" w14:textId="77777777" w:rsidR="00B67A38" w:rsidRPr="005C3771" w:rsidRDefault="00B67A38" w:rsidP="00212E36">
      <w:pPr>
        <w:tabs>
          <w:tab w:val="left" w:pos="-120"/>
          <w:tab w:val="left" w:pos="360"/>
          <w:tab w:val="left" w:pos="840"/>
          <w:tab w:val="left" w:pos="1320"/>
          <w:tab w:val="left" w:pos="1800"/>
          <w:tab w:val="left" w:pos="2280"/>
          <w:tab w:val="left" w:pos="2760"/>
          <w:tab w:val="left" w:pos="3240"/>
          <w:tab w:val="left" w:pos="3720"/>
        </w:tabs>
        <w:suppressAutoHyphens/>
        <w:ind w:left="0" w:right="0"/>
        <w:jc w:val="both"/>
        <w:rPr>
          <w:rFonts w:asciiTheme="minorHAnsi" w:eastAsiaTheme="minorEastAsia" w:hAnsiTheme="minorHAnsi" w:cstheme="minorHAnsi"/>
          <w:bCs/>
          <w:spacing w:val="-2"/>
          <w:sz w:val="22"/>
          <w:szCs w:val="22"/>
          <w:lang w:eastAsia="zh-CN"/>
        </w:rPr>
      </w:pPr>
    </w:p>
    <w:p w14:paraId="6AE0C747" w14:textId="474144EA" w:rsidR="003C55CD" w:rsidRPr="002C2CCD" w:rsidRDefault="003C55CD" w:rsidP="002C2CCD">
      <w:pPr>
        <w:ind w:left="0"/>
        <w:rPr>
          <w:rFonts w:asciiTheme="minorHAnsi" w:hAnsiTheme="minorHAnsi" w:cstheme="minorHAnsi"/>
          <w:sz w:val="22"/>
          <w:szCs w:val="22"/>
        </w:rPr>
      </w:pPr>
      <w:r w:rsidRPr="003C55CD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Access to the SFPT server </w:t>
      </w:r>
      <w:r w:rsidR="00DE6280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for </w:t>
      </w:r>
      <w:r w:rsidR="007C01EA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>the RFP listed above</w:t>
      </w:r>
      <w:r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 </w:t>
      </w:r>
      <w:r w:rsidRPr="003C55CD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is restricted to potential Offerors </w:t>
      </w:r>
      <w:r w:rsidR="002C2CCD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who intend to bid on this </w:t>
      </w:r>
      <w:r w:rsidRPr="003C55CD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solicitation. </w:t>
      </w:r>
      <w:r w:rsidR="000A3347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 </w:t>
      </w:r>
      <w:r w:rsidRPr="003C55CD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No other parties </w:t>
      </w:r>
      <w:r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>will be given</w:t>
      </w:r>
      <w:r w:rsidR="002C2CCD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 access. </w:t>
      </w:r>
      <w:r w:rsidR="000A3347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Each </w:t>
      </w:r>
      <w:r w:rsidR="000D73E3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Offeror is restricted to two </w:t>
      </w:r>
      <w:r w:rsidR="002C2CCD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(2) </w:t>
      </w:r>
      <w:r w:rsidR="000D73E3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persons with access to the SFTP server; one primary and one back up. Each </w:t>
      </w:r>
      <w:r w:rsidR="000A3347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person requesting access shall be an employee of the potential Offeror and not a consultant or independent contractor. </w:t>
      </w:r>
    </w:p>
    <w:p w14:paraId="4C49D0A6" w14:textId="77777777" w:rsidR="000D73E3" w:rsidRDefault="000D73E3" w:rsidP="000A3347">
      <w:pPr>
        <w:pStyle w:val="BodyText"/>
        <w:spacing w:before="6"/>
        <w:rPr>
          <w:rFonts w:asciiTheme="minorHAnsi" w:hAnsiTheme="minorHAnsi" w:cstheme="minorHAnsi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2070"/>
        <w:gridCol w:w="5940"/>
      </w:tblGrid>
      <w:tr w:rsidR="00DF3BC8" w14:paraId="795CEDD7" w14:textId="77777777" w:rsidTr="009549D7">
        <w:trPr>
          <w:trHeight w:val="292"/>
        </w:trPr>
        <w:tc>
          <w:tcPr>
            <w:tcW w:w="990" w:type="dxa"/>
          </w:tcPr>
          <w:p w14:paraId="46D652D6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70" w:type="dxa"/>
          </w:tcPr>
          <w:p w14:paraId="2734B01D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5940" w:type="dxa"/>
          </w:tcPr>
          <w:p w14:paraId="2B55103E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14:paraId="3B495248" w14:textId="77777777" w:rsidTr="009549D7">
        <w:trPr>
          <w:trHeight w:val="270"/>
        </w:trPr>
        <w:tc>
          <w:tcPr>
            <w:tcW w:w="990" w:type="dxa"/>
          </w:tcPr>
          <w:p w14:paraId="7D1D50B4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70" w:type="dxa"/>
          </w:tcPr>
          <w:p w14:paraId="68AE167A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5940" w:type="dxa"/>
          </w:tcPr>
          <w:p w14:paraId="79A147B8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14:paraId="698575F7" w14:textId="77777777" w:rsidTr="009549D7">
        <w:trPr>
          <w:trHeight w:val="270"/>
        </w:trPr>
        <w:tc>
          <w:tcPr>
            <w:tcW w:w="990" w:type="dxa"/>
          </w:tcPr>
          <w:p w14:paraId="06E6787D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70" w:type="dxa"/>
          </w:tcPr>
          <w:p w14:paraId="52A90F34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5940" w:type="dxa"/>
          </w:tcPr>
          <w:p w14:paraId="3AB915C8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14:paraId="69DB758E" w14:textId="77777777" w:rsidTr="009549D7">
        <w:trPr>
          <w:trHeight w:val="300"/>
        </w:trPr>
        <w:tc>
          <w:tcPr>
            <w:tcW w:w="990" w:type="dxa"/>
          </w:tcPr>
          <w:p w14:paraId="400B7C8B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070" w:type="dxa"/>
          </w:tcPr>
          <w:p w14:paraId="13B5A4FC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5940" w:type="dxa"/>
          </w:tcPr>
          <w:p w14:paraId="3A870BC6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14:paraId="6CE85D52" w14:textId="77777777" w:rsidTr="009549D7">
        <w:trPr>
          <w:trHeight w:val="270"/>
        </w:trPr>
        <w:tc>
          <w:tcPr>
            <w:tcW w:w="990" w:type="dxa"/>
          </w:tcPr>
          <w:p w14:paraId="2339C57E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070" w:type="dxa"/>
          </w:tcPr>
          <w:p w14:paraId="7A5A44BE" w14:textId="77777777" w:rsidR="002C2CCD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Company  Name</w:t>
            </w:r>
            <w:proofErr w:type="gramEnd"/>
          </w:p>
        </w:tc>
        <w:tc>
          <w:tcPr>
            <w:tcW w:w="5940" w:type="dxa"/>
          </w:tcPr>
          <w:p w14:paraId="740C2249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108C2EB4" w14:textId="77777777" w:rsidR="009549D7" w:rsidRDefault="009549D7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14:paraId="5032645E" w14:textId="77777777" w:rsidTr="009549D7">
        <w:trPr>
          <w:trHeight w:val="339"/>
        </w:trPr>
        <w:tc>
          <w:tcPr>
            <w:tcW w:w="990" w:type="dxa"/>
          </w:tcPr>
          <w:p w14:paraId="2950F9E4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070" w:type="dxa"/>
          </w:tcPr>
          <w:p w14:paraId="228F7746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 Address</w:t>
            </w:r>
          </w:p>
        </w:tc>
        <w:tc>
          <w:tcPr>
            <w:tcW w:w="5940" w:type="dxa"/>
          </w:tcPr>
          <w:p w14:paraId="74DF6AEE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3A1616A3" w14:textId="77777777" w:rsidR="009549D7" w:rsidRDefault="009549D7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7C6F2D86" w14:textId="77777777" w:rsidR="009549D7" w:rsidRDefault="009549D7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14:paraId="772B1A57" w14:textId="77777777" w:rsidTr="009549D7">
        <w:trPr>
          <w:trHeight w:val="357"/>
        </w:trPr>
        <w:tc>
          <w:tcPr>
            <w:tcW w:w="990" w:type="dxa"/>
          </w:tcPr>
          <w:p w14:paraId="38413933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070" w:type="dxa"/>
          </w:tcPr>
          <w:p w14:paraId="393C2535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 website</w:t>
            </w:r>
          </w:p>
        </w:tc>
        <w:tc>
          <w:tcPr>
            <w:tcW w:w="5940" w:type="dxa"/>
          </w:tcPr>
          <w:p w14:paraId="536C2743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</w:tbl>
    <w:p w14:paraId="4B9E761D" w14:textId="77777777" w:rsidR="000D73E3" w:rsidRDefault="000D73E3" w:rsidP="000A3347">
      <w:pPr>
        <w:pStyle w:val="BodyText"/>
        <w:spacing w:before="6"/>
        <w:rPr>
          <w:rFonts w:asciiTheme="minorHAnsi" w:hAnsiTheme="minorHAnsi" w:cstheme="minorHAnsi"/>
        </w:rPr>
      </w:pPr>
    </w:p>
    <w:p w14:paraId="19260FC7" w14:textId="77777777" w:rsidR="000A3347" w:rsidRDefault="000A3347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7110"/>
        <w:gridCol w:w="1908"/>
      </w:tblGrid>
      <w:tr w:rsidR="002C2CCD" w14:paraId="7FF7921E" w14:textId="77777777" w:rsidTr="009549D7">
        <w:tc>
          <w:tcPr>
            <w:tcW w:w="7110" w:type="dxa"/>
            <w:shd w:val="clear" w:color="auto" w:fill="BFBFBF" w:themeFill="background1" w:themeFillShade="BF"/>
          </w:tcPr>
          <w:p w14:paraId="64380594" w14:textId="77777777" w:rsidR="002C2CCD" w:rsidRDefault="009549D7" w:rsidP="009549D7">
            <w:pPr>
              <w:pStyle w:val="BodyText"/>
              <w:spacing w:before="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attest that the following is true:</w:t>
            </w:r>
          </w:p>
          <w:p w14:paraId="543AF91F" w14:textId="77777777" w:rsidR="009549D7" w:rsidRDefault="009549D7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  <w:shd w:val="clear" w:color="auto" w:fill="BFBFBF" w:themeFill="background1" w:themeFillShade="BF"/>
          </w:tcPr>
          <w:p w14:paraId="75740BDA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Initials</w:t>
            </w:r>
          </w:p>
        </w:tc>
      </w:tr>
      <w:tr w:rsidR="002C2CCD" w14:paraId="4EE907A8" w14:textId="77777777" w:rsidTr="009549D7">
        <w:trPr>
          <w:trHeight w:val="594"/>
        </w:trPr>
        <w:tc>
          <w:tcPr>
            <w:tcW w:w="7110" w:type="dxa"/>
          </w:tcPr>
          <w:p w14:paraId="7C84F42C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 co</w:t>
            </w:r>
            <w:r w:rsidR="009549D7">
              <w:rPr>
                <w:rFonts w:asciiTheme="minorHAnsi" w:hAnsiTheme="minorHAnsi" w:cstheme="minorHAnsi"/>
              </w:rPr>
              <w:t xml:space="preserve">mpany (listed in box #5 above) </w:t>
            </w:r>
            <w:r>
              <w:rPr>
                <w:rFonts w:asciiTheme="minorHAnsi" w:hAnsiTheme="minorHAnsi" w:cstheme="minorHAnsi"/>
              </w:rPr>
              <w:t>has</w:t>
            </w:r>
            <w:r w:rsidR="009549D7">
              <w:rPr>
                <w:rFonts w:asciiTheme="minorHAnsi" w:hAnsiTheme="minorHAnsi" w:cstheme="minorHAnsi"/>
              </w:rPr>
              <w:t xml:space="preserve"> experience provid</w:t>
            </w:r>
            <w:r w:rsidR="007C01EA">
              <w:rPr>
                <w:rFonts w:asciiTheme="minorHAnsi" w:hAnsiTheme="minorHAnsi" w:cstheme="minorHAnsi"/>
              </w:rPr>
              <w:t>ing</w:t>
            </w:r>
            <w:r w:rsidR="009549D7">
              <w:rPr>
                <w:rFonts w:asciiTheme="minorHAnsi" w:hAnsiTheme="minorHAnsi" w:cstheme="minorHAnsi"/>
              </w:rPr>
              <w:t xml:space="preserve"> the services included in this RFP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14:paraId="57AD86B4" w14:textId="42F64369" w:rsidR="007C01EA" w:rsidRDefault="007C01EA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</w:tcPr>
          <w:p w14:paraId="37158055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14:paraId="3D377470" w14:textId="77777777" w:rsidTr="009549D7">
        <w:tc>
          <w:tcPr>
            <w:tcW w:w="7110" w:type="dxa"/>
          </w:tcPr>
          <w:p w14:paraId="53946063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 company (listed in box #5 above) intends, or is considering its intent, to submit a bid for this RFP.</w:t>
            </w:r>
          </w:p>
          <w:p w14:paraId="5CD79C82" w14:textId="139844CE" w:rsidR="007C01EA" w:rsidRDefault="007C01EA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</w:tcPr>
          <w:p w14:paraId="569C1751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14:paraId="0D58E12C" w14:textId="77777777" w:rsidTr="009549D7">
        <w:tc>
          <w:tcPr>
            <w:tcW w:w="7110" w:type="dxa"/>
          </w:tcPr>
          <w:p w14:paraId="5A90C3A3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9549D7">
              <w:rPr>
                <w:rFonts w:asciiTheme="minorHAnsi" w:hAnsiTheme="minorHAnsi" w:cstheme="minorHAnsi"/>
              </w:rPr>
              <w:t>I understand that submittal of this form does not obligate my company to submit a bid.</w:t>
            </w:r>
          </w:p>
          <w:p w14:paraId="137AC9C0" w14:textId="7E428FBA" w:rsidR="007C01EA" w:rsidRPr="009549D7" w:rsidRDefault="007C01EA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</w:tcPr>
          <w:p w14:paraId="689A9527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14:paraId="6FC020F6" w14:textId="77777777" w:rsidTr="009549D7">
        <w:tc>
          <w:tcPr>
            <w:tcW w:w="7110" w:type="dxa"/>
          </w:tcPr>
          <w:p w14:paraId="79538A4A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9549D7">
              <w:rPr>
                <w:rFonts w:asciiTheme="minorHAnsi" w:hAnsiTheme="minorHAnsi" w:cstheme="minorHAnsi"/>
              </w:rPr>
              <w:t xml:space="preserve">I am </w:t>
            </w:r>
            <w:r w:rsidR="009549D7">
              <w:rPr>
                <w:rFonts w:asciiTheme="minorHAnsi" w:hAnsiTheme="minorHAnsi" w:cstheme="minorHAnsi"/>
              </w:rPr>
              <w:t>an</w:t>
            </w:r>
            <w:r w:rsidRPr="009549D7">
              <w:rPr>
                <w:rFonts w:asciiTheme="minorHAnsi" w:hAnsiTheme="minorHAnsi" w:cstheme="minorHAnsi"/>
              </w:rPr>
              <w:t xml:space="preserve"> employee of my company (listed in box #5 above) and not a consultant or independent contractor.</w:t>
            </w:r>
          </w:p>
          <w:p w14:paraId="25C30CF5" w14:textId="7EAE21CC" w:rsidR="007C01EA" w:rsidRPr="009549D7" w:rsidRDefault="007C01EA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</w:tcPr>
          <w:p w14:paraId="46D4E0C8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</w:tbl>
    <w:p w14:paraId="4E7572D1" w14:textId="77777777" w:rsidR="00DF3BC8" w:rsidRDefault="00DF3BC8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0AC2A19B" w14:textId="77777777" w:rsidR="002C2CCD" w:rsidRDefault="002C2CCD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67BE7D70" w14:textId="77777777" w:rsidR="002C2CCD" w:rsidRDefault="002C2CCD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11DF327E" w14:textId="77777777" w:rsidR="00DF3BC8" w:rsidRDefault="009549D7" w:rsidP="000A3347">
      <w:pPr>
        <w:pStyle w:val="BodyText"/>
        <w:spacing w:before="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Signature</w:t>
      </w:r>
      <w:r w:rsidR="00DF3BC8">
        <w:rPr>
          <w:rFonts w:asciiTheme="minorHAnsi" w:hAnsiTheme="minorHAnsi" w:cstheme="minorHAnsi"/>
          <w:b/>
        </w:rPr>
        <w:t>:</w:t>
      </w:r>
      <w:r w:rsidR="002C2CCD">
        <w:rPr>
          <w:rFonts w:asciiTheme="minorHAnsi" w:hAnsiTheme="minorHAnsi" w:cstheme="minorHAnsi"/>
          <w:b/>
        </w:rPr>
        <w:t xml:space="preserve">  ______________________</w:t>
      </w:r>
      <w:r>
        <w:rPr>
          <w:rFonts w:asciiTheme="minorHAnsi" w:hAnsiTheme="minorHAnsi" w:cstheme="minorHAnsi"/>
          <w:b/>
        </w:rPr>
        <w:t>______</w:t>
      </w:r>
      <w:r w:rsidR="002C2CCD">
        <w:rPr>
          <w:rFonts w:asciiTheme="minorHAnsi" w:hAnsiTheme="minorHAnsi" w:cstheme="minorHAnsi"/>
          <w:b/>
        </w:rPr>
        <w:t>_____________    Date: ______________</w:t>
      </w:r>
    </w:p>
    <w:p w14:paraId="3AA0C877" w14:textId="77777777" w:rsidR="000A3347" w:rsidRDefault="000A3347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45375C04" w14:textId="77777777" w:rsidR="000A3347" w:rsidRDefault="000A3347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2CF2ADFD" w14:textId="77777777" w:rsidR="007C01EA" w:rsidRDefault="000A3347" w:rsidP="009549D7">
      <w:pPr>
        <w:pStyle w:val="BodyText"/>
        <w:spacing w:before="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This form shall be submitted to    </w:t>
      </w:r>
      <w:r w:rsidR="007C01EA">
        <w:rPr>
          <w:rFonts w:asciiTheme="minorHAnsi" w:hAnsiTheme="minorHAnsi" w:cstheme="minorHAnsi"/>
          <w:b/>
        </w:rPr>
        <w:tab/>
      </w:r>
      <w:hyperlink r:id="rId11" w:history="1">
        <w:r w:rsidR="007C01EA" w:rsidRPr="006355DE">
          <w:rPr>
            <w:rStyle w:val="Hyperlink"/>
            <w:rFonts w:asciiTheme="minorHAnsi" w:hAnsiTheme="minorHAnsi" w:cstheme="minorHAnsi"/>
          </w:rPr>
          <w:t xml:space="preserve">AHCCCSDataExchange@azahcccs.gov </w:t>
        </w:r>
      </w:hyperlink>
      <w:r>
        <w:rPr>
          <w:rFonts w:asciiTheme="minorHAnsi" w:hAnsiTheme="minorHAnsi" w:cstheme="minorHAnsi"/>
          <w:b/>
        </w:rPr>
        <w:t xml:space="preserve">   </w:t>
      </w:r>
    </w:p>
    <w:p w14:paraId="77D1D6AC" w14:textId="750996FA" w:rsidR="000A3347" w:rsidRPr="003C55CD" w:rsidRDefault="000A3347" w:rsidP="007C01EA">
      <w:pPr>
        <w:pStyle w:val="BodyText"/>
        <w:spacing w:before="6"/>
        <w:ind w:left="2880" w:firstLine="720"/>
        <w:rPr>
          <w:rFonts w:asciiTheme="minorHAnsi" w:hAnsiTheme="minorHAnsi" w:cstheme="minorHAnsi"/>
        </w:rPr>
      </w:pPr>
      <w:r w:rsidRPr="003C55CD">
        <w:rPr>
          <w:rFonts w:asciiTheme="minorHAnsi" w:hAnsiTheme="minorHAnsi" w:cstheme="minorHAnsi"/>
        </w:rPr>
        <w:t xml:space="preserve">with copy to </w:t>
      </w:r>
      <w:hyperlink r:id="rId12" w:history="1">
        <w:r w:rsidRPr="003C55CD">
          <w:rPr>
            <w:rStyle w:val="Hyperlink"/>
            <w:rFonts w:asciiTheme="minorHAnsi" w:hAnsiTheme="minorHAnsi" w:cstheme="minorHAnsi"/>
          </w:rPr>
          <w:t>Procurement@azahcccs.gov</w:t>
        </w:r>
      </w:hyperlink>
      <w:r w:rsidRPr="003C55CD">
        <w:rPr>
          <w:rFonts w:asciiTheme="minorHAnsi" w:hAnsiTheme="minorHAnsi" w:cstheme="minorHAnsi"/>
        </w:rPr>
        <w:t xml:space="preserve"> </w:t>
      </w:r>
    </w:p>
    <w:sectPr w:rsidR="000A3347" w:rsidRPr="003C55CD" w:rsidSect="00E73E90">
      <w:headerReference w:type="default" r:id="rId13"/>
      <w:pgSz w:w="12240" w:h="15840"/>
      <w:pgMar w:top="15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6AA8" w14:textId="77777777" w:rsidR="000E5B32" w:rsidRDefault="000E5B32" w:rsidP="00D03E53">
      <w:r>
        <w:separator/>
      </w:r>
    </w:p>
  </w:endnote>
  <w:endnote w:type="continuationSeparator" w:id="0">
    <w:p w14:paraId="58CC85A5" w14:textId="77777777" w:rsidR="000E5B32" w:rsidRDefault="000E5B32" w:rsidP="00D0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1FCA" w14:textId="77777777" w:rsidR="000E5B32" w:rsidRDefault="000E5B32" w:rsidP="00D03E53">
      <w:r>
        <w:separator/>
      </w:r>
    </w:p>
  </w:footnote>
  <w:footnote w:type="continuationSeparator" w:id="0">
    <w:p w14:paraId="454E78F7" w14:textId="77777777" w:rsidR="000E5B32" w:rsidRDefault="000E5B32" w:rsidP="00D03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B68C" w14:textId="77777777" w:rsidR="00D03E53" w:rsidRPr="00AA66B9" w:rsidRDefault="00745482" w:rsidP="00D03E53">
    <w:pPr>
      <w:ind w:left="0"/>
      <w:jc w:val="center"/>
      <w:rPr>
        <w:rFonts w:asciiTheme="minorHAnsi" w:hAnsiTheme="minorHAnsi" w:cstheme="minorHAnsi"/>
        <w:b/>
        <w:spacing w:val="-3"/>
        <w:sz w:val="22"/>
        <w:szCs w:val="22"/>
      </w:rPr>
    </w:pPr>
    <w:r>
      <w:rPr>
        <w:rFonts w:asciiTheme="minorHAnsi" w:hAnsiTheme="minorHAnsi" w:cstheme="minorHAnsi"/>
        <w:b/>
        <w:spacing w:val="-3"/>
        <w:sz w:val="24"/>
        <w:szCs w:val="22"/>
      </w:rPr>
      <w:t xml:space="preserve">OFFEROR’s </w:t>
    </w:r>
    <w:r w:rsidR="003C55CD">
      <w:rPr>
        <w:rFonts w:asciiTheme="minorHAnsi" w:hAnsiTheme="minorHAnsi" w:cstheme="minorHAnsi"/>
        <w:b/>
        <w:spacing w:val="-3"/>
        <w:sz w:val="24"/>
        <w:szCs w:val="22"/>
      </w:rPr>
      <w:t>INTENT TO BID</w:t>
    </w:r>
  </w:p>
  <w:p w14:paraId="667FFBB0" w14:textId="049E7EEF" w:rsidR="00D03E53" w:rsidRDefault="00DE6280" w:rsidP="00D03E53">
    <w:pPr>
      <w:pStyle w:val="Header"/>
      <w:jc w:val="center"/>
      <w:rPr>
        <w:rFonts w:asciiTheme="minorHAnsi" w:hAnsiTheme="minorHAnsi" w:cstheme="minorHAnsi"/>
        <w:spacing w:val="-3"/>
        <w:sz w:val="22"/>
        <w:szCs w:val="22"/>
      </w:rPr>
    </w:pPr>
    <w:r>
      <w:rPr>
        <w:rFonts w:asciiTheme="minorHAnsi" w:hAnsiTheme="minorHAnsi" w:cstheme="minorHAnsi"/>
        <w:spacing w:val="-3"/>
        <w:sz w:val="22"/>
        <w:szCs w:val="22"/>
      </w:rPr>
      <w:t>AHCCCS RFP YH2</w:t>
    </w:r>
    <w:r w:rsidR="00774E40">
      <w:rPr>
        <w:rFonts w:asciiTheme="minorHAnsi" w:hAnsiTheme="minorHAnsi" w:cstheme="minorHAnsi"/>
        <w:spacing w:val="-3"/>
        <w:sz w:val="22"/>
        <w:szCs w:val="22"/>
      </w:rPr>
      <w:t>2</w:t>
    </w:r>
    <w:r>
      <w:rPr>
        <w:rFonts w:asciiTheme="minorHAnsi" w:hAnsiTheme="minorHAnsi" w:cstheme="minorHAnsi"/>
        <w:spacing w:val="-3"/>
        <w:sz w:val="22"/>
        <w:szCs w:val="22"/>
      </w:rPr>
      <w:t>-000</w:t>
    </w:r>
    <w:r w:rsidR="00774E40">
      <w:rPr>
        <w:rFonts w:asciiTheme="minorHAnsi" w:hAnsiTheme="minorHAnsi" w:cstheme="minorHAnsi"/>
        <w:spacing w:val="-3"/>
        <w:sz w:val="22"/>
        <w:szCs w:val="22"/>
      </w:rPr>
      <w:t>9</w:t>
    </w:r>
    <w:r w:rsidR="007C01EA">
      <w:rPr>
        <w:rFonts w:asciiTheme="minorHAnsi" w:hAnsiTheme="minorHAnsi" w:cstheme="minorHAnsi"/>
        <w:spacing w:val="-3"/>
        <w:sz w:val="22"/>
        <w:szCs w:val="22"/>
      </w:rPr>
      <w:t xml:space="preserve"> MES Modernization Roadmap Consultant RFP</w:t>
    </w:r>
    <w:r w:rsidR="00D03E53" w:rsidRPr="00CC651F">
      <w:rPr>
        <w:rFonts w:asciiTheme="minorHAnsi" w:hAnsiTheme="minorHAnsi" w:cstheme="minorHAnsi"/>
        <w:spacing w:val="-3"/>
        <w:sz w:val="22"/>
        <w:szCs w:val="22"/>
      </w:rPr>
      <w:t xml:space="preserve"> </w:t>
    </w:r>
  </w:p>
  <w:p w14:paraId="56E77F2E" w14:textId="77777777" w:rsidR="00D03E53" w:rsidRDefault="00D03E53" w:rsidP="00D03E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C39FD"/>
    <w:multiLevelType w:val="hybridMultilevel"/>
    <w:tmpl w:val="CA4451B6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1FC4669F"/>
    <w:multiLevelType w:val="hybridMultilevel"/>
    <w:tmpl w:val="3D88E0B6"/>
    <w:lvl w:ilvl="0" w:tplc="3EF4A9E0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0B2B834">
      <w:numFmt w:val="bullet"/>
      <w:lvlText w:val=""/>
      <w:lvlJc w:val="left"/>
      <w:pPr>
        <w:ind w:left="1200" w:hanging="269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260E4FCC">
      <w:numFmt w:val="bullet"/>
      <w:lvlText w:val="•"/>
      <w:lvlJc w:val="left"/>
      <w:pPr>
        <w:ind w:left="1560" w:hanging="269"/>
      </w:pPr>
      <w:rPr>
        <w:rFonts w:hint="default"/>
        <w:lang w:val="en-US" w:eastAsia="en-US" w:bidi="en-US"/>
      </w:rPr>
    </w:lvl>
    <w:lvl w:ilvl="3" w:tplc="ABA8D0CA">
      <w:numFmt w:val="bullet"/>
      <w:lvlText w:val="•"/>
      <w:lvlJc w:val="left"/>
      <w:pPr>
        <w:ind w:left="2565" w:hanging="269"/>
      </w:pPr>
      <w:rPr>
        <w:rFonts w:hint="default"/>
        <w:lang w:val="en-US" w:eastAsia="en-US" w:bidi="en-US"/>
      </w:rPr>
    </w:lvl>
    <w:lvl w:ilvl="4" w:tplc="5DAE4778">
      <w:numFmt w:val="bullet"/>
      <w:lvlText w:val="•"/>
      <w:lvlJc w:val="left"/>
      <w:pPr>
        <w:ind w:left="3570" w:hanging="269"/>
      </w:pPr>
      <w:rPr>
        <w:rFonts w:hint="default"/>
        <w:lang w:val="en-US" w:eastAsia="en-US" w:bidi="en-US"/>
      </w:rPr>
    </w:lvl>
    <w:lvl w:ilvl="5" w:tplc="50B8298A">
      <w:numFmt w:val="bullet"/>
      <w:lvlText w:val="•"/>
      <w:lvlJc w:val="left"/>
      <w:pPr>
        <w:ind w:left="4575" w:hanging="269"/>
      </w:pPr>
      <w:rPr>
        <w:rFonts w:hint="default"/>
        <w:lang w:val="en-US" w:eastAsia="en-US" w:bidi="en-US"/>
      </w:rPr>
    </w:lvl>
    <w:lvl w:ilvl="6" w:tplc="E3B65E94">
      <w:numFmt w:val="bullet"/>
      <w:lvlText w:val="•"/>
      <w:lvlJc w:val="left"/>
      <w:pPr>
        <w:ind w:left="5580" w:hanging="269"/>
      </w:pPr>
      <w:rPr>
        <w:rFonts w:hint="default"/>
        <w:lang w:val="en-US" w:eastAsia="en-US" w:bidi="en-US"/>
      </w:rPr>
    </w:lvl>
    <w:lvl w:ilvl="7" w:tplc="E3F84716">
      <w:numFmt w:val="bullet"/>
      <w:lvlText w:val="•"/>
      <w:lvlJc w:val="left"/>
      <w:pPr>
        <w:ind w:left="6585" w:hanging="269"/>
      </w:pPr>
      <w:rPr>
        <w:rFonts w:hint="default"/>
        <w:lang w:val="en-US" w:eastAsia="en-US" w:bidi="en-US"/>
      </w:rPr>
    </w:lvl>
    <w:lvl w:ilvl="8" w:tplc="A884774E">
      <w:numFmt w:val="bullet"/>
      <w:lvlText w:val="•"/>
      <w:lvlJc w:val="left"/>
      <w:pPr>
        <w:ind w:left="7590" w:hanging="269"/>
      </w:pPr>
      <w:rPr>
        <w:rFonts w:hint="default"/>
        <w:lang w:val="en-US" w:eastAsia="en-US" w:bidi="en-US"/>
      </w:rPr>
    </w:lvl>
  </w:abstractNum>
  <w:abstractNum w:abstractNumId="2" w15:restartNumberingAfterBreak="0">
    <w:nsid w:val="20E8160C"/>
    <w:multiLevelType w:val="hybridMultilevel"/>
    <w:tmpl w:val="A62C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067A3"/>
    <w:multiLevelType w:val="hybridMultilevel"/>
    <w:tmpl w:val="6B26E746"/>
    <w:lvl w:ilvl="0" w:tplc="07300C3C">
      <w:start w:val="1"/>
      <w:numFmt w:val="decimal"/>
      <w:lvlText w:val="%1."/>
      <w:lvlJc w:val="left"/>
      <w:pPr>
        <w:ind w:left="839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E1003C8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en-US"/>
      </w:rPr>
    </w:lvl>
    <w:lvl w:ilvl="2" w:tplc="761471EA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en-US"/>
      </w:rPr>
    </w:lvl>
    <w:lvl w:ilvl="3" w:tplc="A6F45578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en-US"/>
      </w:rPr>
    </w:lvl>
    <w:lvl w:ilvl="4" w:tplc="5BC2A238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en-US"/>
      </w:rPr>
    </w:lvl>
    <w:lvl w:ilvl="5" w:tplc="E1CC016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en-US"/>
      </w:rPr>
    </w:lvl>
    <w:lvl w:ilvl="6" w:tplc="8114418E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en-US"/>
      </w:rPr>
    </w:lvl>
    <w:lvl w:ilvl="7" w:tplc="50C03668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en-US"/>
      </w:rPr>
    </w:lvl>
    <w:lvl w:ilvl="8" w:tplc="AE625B06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3F710523"/>
    <w:multiLevelType w:val="hybridMultilevel"/>
    <w:tmpl w:val="F36AD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B7846"/>
    <w:multiLevelType w:val="hybridMultilevel"/>
    <w:tmpl w:val="BB1A50E6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749A06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5FF1697"/>
    <w:multiLevelType w:val="hybridMultilevel"/>
    <w:tmpl w:val="B43AB972"/>
    <w:lvl w:ilvl="0" w:tplc="89028B0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BBE"/>
    <w:rsid w:val="00062115"/>
    <w:rsid w:val="000A3347"/>
    <w:rsid w:val="000D73E3"/>
    <w:rsid w:val="000E5B32"/>
    <w:rsid w:val="001D5BBE"/>
    <w:rsid w:val="00212E36"/>
    <w:rsid w:val="00220C54"/>
    <w:rsid w:val="002C2CCD"/>
    <w:rsid w:val="00301016"/>
    <w:rsid w:val="0038560F"/>
    <w:rsid w:val="003C55CD"/>
    <w:rsid w:val="00483E4E"/>
    <w:rsid w:val="005923F0"/>
    <w:rsid w:val="005A5B79"/>
    <w:rsid w:val="005C3771"/>
    <w:rsid w:val="005F665F"/>
    <w:rsid w:val="006057DB"/>
    <w:rsid w:val="00606CC3"/>
    <w:rsid w:val="00685A41"/>
    <w:rsid w:val="006A654F"/>
    <w:rsid w:val="006B46DD"/>
    <w:rsid w:val="00745482"/>
    <w:rsid w:val="00774E40"/>
    <w:rsid w:val="007C01EA"/>
    <w:rsid w:val="008172DE"/>
    <w:rsid w:val="00836688"/>
    <w:rsid w:val="008A7D9E"/>
    <w:rsid w:val="009549D7"/>
    <w:rsid w:val="0099280E"/>
    <w:rsid w:val="009B3BC9"/>
    <w:rsid w:val="00A22422"/>
    <w:rsid w:val="00A83676"/>
    <w:rsid w:val="00AA66B9"/>
    <w:rsid w:val="00AF1842"/>
    <w:rsid w:val="00B641CC"/>
    <w:rsid w:val="00B67A38"/>
    <w:rsid w:val="00CC651F"/>
    <w:rsid w:val="00CD307B"/>
    <w:rsid w:val="00D03E53"/>
    <w:rsid w:val="00D57F08"/>
    <w:rsid w:val="00DE6280"/>
    <w:rsid w:val="00DF3BC8"/>
    <w:rsid w:val="00E4596E"/>
    <w:rsid w:val="00E56828"/>
    <w:rsid w:val="00E73E90"/>
    <w:rsid w:val="00E7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757F"/>
  <w15:docId w15:val="{F1E57896-F27F-4D09-A027-4AB351C0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6DD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1"/>
    <w:qFormat/>
    <w:rsid w:val="009B3BC9"/>
    <w:pPr>
      <w:widowControl w:val="0"/>
      <w:autoSpaceDE w:val="0"/>
      <w:autoSpaceDN w:val="0"/>
      <w:ind w:left="20" w:right="0"/>
      <w:outlineLvl w:val="0"/>
    </w:pPr>
    <w:rPr>
      <w:rFonts w:ascii="Calibri" w:eastAsia="Calibri" w:hAnsi="Calibri" w:cs="Calibri"/>
      <w:b/>
      <w:bCs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6DD"/>
    <w:pPr>
      <w:ind w:left="720"/>
      <w:contextualSpacing/>
    </w:pPr>
  </w:style>
  <w:style w:type="paragraph" w:styleId="NoSpacing">
    <w:name w:val="No Spacing"/>
    <w:uiPriority w:val="1"/>
    <w:qFormat/>
    <w:rsid w:val="00212E36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66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3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E5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3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E5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B3BC9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B3BC9"/>
    <w:pPr>
      <w:widowControl w:val="0"/>
      <w:autoSpaceDE w:val="0"/>
      <w:autoSpaceDN w:val="0"/>
      <w:ind w:left="0" w:right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B3BC9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77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4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1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1C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1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4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F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0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@azahccc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HCCCSDataExchange@azahcccs.gov%2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C09A4F94A164EAEB1F59B54E197F5" ma:contentTypeVersion="0" ma:contentTypeDescription="Create a new document." ma:contentTypeScope="" ma:versionID="9e5bf13924614083de7591036de65a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A6E05-0895-4500-A65E-A3C48EA2A1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C62D40-E5C1-43C6-A354-348FF4C9B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F120DF-A605-4B91-B46A-4538C9BC49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8D3D9-1EB9-4DEE-8120-6E4709DF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AHCCCS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LaPorte, Meggan</dc:creator>
  <cp:lastModifiedBy>LaPorte, Meggan</cp:lastModifiedBy>
  <cp:revision>3</cp:revision>
  <dcterms:created xsi:type="dcterms:W3CDTF">2021-06-28T19:28:00Z</dcterms:created>
  <dcterms:modified xsi:type="dcterms:W3CDTF">2021-06-28T19:28:00Z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0x010100432C09A4F94A164EAEB1F59B54E197F5</vt:lpwstr>
  </property>
</Properties>
</file>